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99" w:rsidRPr="00824C3F" w:rsidRDefault="00D53999" w:rsidP="008B2EC8">
      <w:pPr>
        <w:spacing w:line="276" w:lineRule="auto"/>
        <w:jc w:val="both"/>
        <w:rPr>
          <w:b/>
          <w:i/>
          <w:sz w:val="32"/>
        </w:rPr>
      </w:pPr>
      <w:r w:rsidRPr="00824C3F">
        <w:rPr>
          <w:b/>
          <w:i/>
          <w:sz w:val="32"/>
        </w:rPr>
        <w:t xml:space="preserve">Mokyklos veiklos įsivertinimo </w:t>
      </w:r>
      <w:smartTag w:uri="schemas-tilde-lt/tildestengine" w:element="templates">
        <w:smartTagPr>
          <w:attr w:name="baseform" w:val="ataskait|a"/>
          <w:attr w:name="id" w:val="-1"/>
          <w:attr w:name="text" w:val="ataskaita"/>
        </w:smartTagPr>
        <w:r w:rsidRPr="00824C3F">
          <w:rPr>
            <w:b/>
            <w:i/>
            <w:sz w:val="32"/>
          </w:rPr>
          <w:t>ataskaita</w:t>
        </w:r>
      </w:smartTag>
      <w:r w:rsidRPr="00824C3F">
        <w:rPr>
          <w:b/>
          <w:i/>
          <w:sz w:val="32"/>
        </w:rPr>
        <w:t>:</w:t>
      </w:r>
    </w:p>
    <w:p w:rsidR="0077245B" w:rsidRPr="0077245B" w:rsidRDefault="0077245B" w:rsidP="0077245B">
      <w:pPr>
        <w:pStyle w:val="Sraopastraipa"/>
        <w:numPr>
          <w:ilvl w:val="0"/>
          <w:numId w:val="3"/>
        </w:numPr>
        <w:ind w:left="426" w:hanging="284"/>
        <w:rPr>
          <w:rFonts w:ascii="Times New Roman" w:hAnsi="Times New Roman"/>
          <w:sz w:val="24"/>
          <w:szCs w:val="24"/>
        </w:rPr>
      </w:pPr>
      <w:r>
        <w:rPr>
          <w:lang w:eastAsia="ar-SA"/>
        </w:rPr>
        <w:t xml:space="preserve">2016 – 2017 </w:t>
      </w:r>
      <w:proofErr w:type="spellStart"/>
      <w:r>
        <w:rPr>
          <w:lang w:eastAsia="ar-SA"/>
        </w:rPr>
        <w:t>m.m</w:t>
      </w:r>
      <w:proofErr w:type="spellEnd"/>
      <w:r>
        <w:rPr>
          <w:lang w:eastAsia="ar-SA"/>
        </w:rPr>
        <w:t xml:space="preserve">. gimnazijoje atliktas srities „Ugdymas ir mokymasis“ įsivertinimas. </w:t>
      </w:r>
    </w:p>
    <w:p w:rsidR="0077245B" w:rsidRDefault="0077245B" w:rsidP="0077245B">
      <w:pPr>
        <w:pStyle w:val="Sraopastraipa"/>
        <w:numPr>
          <w:ilvl w:val="0"/>
          <w:numId w:val="3"/>
        </w:numPr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Tyrimai ir apklausos vykdomos </w:t>
      </w:r>
      <w:r w:rsidRPr="009126CD">
        <w:rPr>
          <w:rFonts w:ascii="Times New Roman" w:hAnsi="Times New Roman"/>
          <w:sz w:val="24"/>
          <w:szCs w:val="24"/>
        </w:rPr>
        <w:t xml:space="preserve">naudojant IQES  </w:t>
      </w:r>
      <w:proofErr w:type="spellStart"/>
      <w:r w:rsidRPr="009126CD">
        <w:rPr>
          <w:rFonts w:ascii="Times New Roman" w:hAnsi="Times New Roman"/>
          <w:sz w:val="24"/>
          <w:szCs w:val="24"/>
        </w:rPr>
        <w:t>online</w:t>
      </w:r>
      <w:proofErr w:type="spellEnd"/>
      <w:r w:rsidRPr="009126CD">
        <w:rPr>
          <w:rFonts w:ascii="Times New Roman" w:hAnsi="Times New Roman"/>
          <w:sz w:val="24"/>
          <w:szCs w:val="24"/>
        </w:rPr>
        <w:t xml:space="preserve"> platformą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77245B" w:rsidRPr="00761953" w:rsidRDefault="0077245B" w:rsidP="0077245B">
      <w:pPr>
        <w:pStyle w:val="Sraopastraipa"/>
        <w:numPr>
          <w:ilvl w:val="0"/>
          <w:numId w:val="3"/>
        </w:numPr>
        <w:ind w:left="426" w:hanging="284"/>
        <w:rPr>
          <w:rFonts w:ascii="Times New Roman" w:hAnsi="Times New Roman"/>
          <w:sz w:val="24"/>
          <w:szCs w:val="24"/>
        </w:rPr>
      </w:pPr>
      <w:r w:rsidRPr="009E5790">
        <w:rPr>
          <w:rFonts w:ascii="Times New Roman" w:hAnsi="Times New Roman"/>
          <w:sz w:val="24"/>
          <w:szCs w:val="24"/>
        </w:rPr>
        <w:t xml:space="preserve">Atlikdami </w:t>
      </w:r>
      <w:r>
        <w:rPr>
          <w:rFonts w:ascii="Times New Roman" w:hAnsi="Times New Roman"/>
          <w:sz w:val="24"/>
          <w:szCs w:val="24"/>
        </w:rPr>
        <w:t>m</w:t>
      </w:r>
      <w:r w:rsidRPr="009E5790">
        <w:rPr>
          <w:rFonts w:ascii="Times New Roman" w:hAnsi="Times New Roman"/>
          <w:sz w:val="24"/>
          <w:szCs w:val="24"/>
        </w:rPr>
        <w:t>okyklos veiklos kokybės įsivertinimą</w:t>
      </w:r>
      <w:r>
        <w:rPr>
          <w:rFonts w:ascii="Times New Roman" w:hAnsi="Times New Roman"/>
          <w:sz w:val="24"/>
          <w:szCs w:val="24"/>
        </w:rPr>
        <w:t xml:space="preserve"> veiklos sritys ir rodikliai </w:t>
      </w:r>
      <w:r w:rsidRPr="00761953">
        <w:rPr>
          <w:rFonts w:ascii="Times New Roman" w:hAnsi="Times New Roman"/>
          <w:sz w:val="24"/>
          <w:szCs w:val="24"/>
        </w:rPr>
        <w:t>vertinami:  visiškai</w:t>
      </w:r>
      <w:r>
        <w:rPr>
          <w:rFonts w:ascii="Times New Roman" w:hAnsi="Times New Roman"/>
          <w:sz w:val="24"/>
          <w:szCs w:val="24"/>
        </w:rPr>
        <w:t xml:space="preserve"> sutinku; ko gero, sutinku</w:t>
      </w:r>
      <w:r w:rsidRPr="00761953">
        <w:rPr>
          <w:rFonts w:ascii="Times New Roman" w:hAnsi="Times New Roman"/>
          <w:sz w:val="24"/>
          <w:szCs w:val="24"/>
        </w:rPr>
        <w:t>; ko gero, nesuti</w:t>
      </w:r>
      <w:r>
        <w:rPr>
          <w:rFonts w:ascii="Times New Roman" w:hAnsi="Times New Roman"/>
          <w:sz w:val="24"/>
          <w:szCs w:val="24"/>
        </w:rPr>
        <w:t>nku</w:t>
      </w:r>
      <w:r w:rsidRPr="00761953">
        <w:rPr>
          <w:rFonts w:ascii="Times New Roman" w:hAnsi="Times New Roman"/>
          <w:sz w:val="24"/>
          <w:szCs w:val="24"/>
        </w:rPr>
        <w:t>; vis</w:t>
      </w:r>
      <w:r>
        <w:rPr>
          <w:rFonts w:ascii="Times New Roman" w:hAnsi="Times New Roman"/>
          <w:sz w:val="24"/>
          <w:szCs w:val="24"/>
        </w:rPr>
        <w:t>iškai nesutinku</w:t>
      </w:r>
      <w:r w:rsidRPr="00761953">
        <w:rPr>
          <w:rFonts w:ascii="Times New Roman" w:hAnsi="Times New Roman"/>
          <w:sz w:val="24"/>
          <w:szCs w:val="24"/>
        </w:rPr>
        <w:t>.</w:t>
      </w:r>
    </w:p>
    <w:p w:rsidR="0077245B" w:rsidRDefault="0077245B" w:rsidP="0077245B">
      <w:pPr>
        <w:pStyle w:val="Sraopastraipa"/>
        <w:numPr>
          <w:ilvl w:val="0"/>
          <w:numId w:val="3"/>
        </w:numPr>
        <w:ind w:left="426" w:hanging="284"/>
        <w:rPr>
          <w:rFonts w:ascii="Times New Roman" w:hAnsi="Times New Roman"/>
          <w:sz w:val="24"/>
          <w:szCs w:val="24"/>
        </w:rPr>
      </w:pPr>
      <w:r w:rsidRPr="006317FE">
        <w:rPr>
          <w:rFonts w:ascii="Times New Roman" w:hAnsi="Times New Roman"/>
          <w:sz w:val="24"/>
          <w:szCs w:val="24"/>
        </w:rPr>
        <w:t>Mokyklos veiklos kokybės įsiverti</w:t>
      </w:r>
      <w:bookmarkStart w:id="0" w:name="_GoBack"/>
      <w:bookmarkEnd w:id="0"/>
      <w:r w:rsidRPr="006317FE">
        <w:rPr>
          <w:rFonts w:ascii="Times New Roman" w:hAnsi="Times New Roman"/>
          <w:sz w:val="24"/>
          <w:szCs w:val="24"/>
        </w:rPr>
        <w:t xml:space="preserve">nimą </w:t>
      </w:r>
      <w:r w:rsidRPr="009E5790">
        <w:rPr>
          <w:rFonts w:ascii="Times New Roman" w:hAnsi="Times New Roman"/>
          <w:sz w:val="24"/>
          <w:szCs w:val="24"/>
        </w:rPr>
        <w:t>įstaigoje</w:t>
      </w:r>
      <w:r w:rsidRPr="006317FE">
        <w:rPr>
          <w:rFonts w:ascii="Times New Roman" w:hAnsi="Times New Roman"/>
          <w:sz w:val="24"/>
          <w:szCs w:val="24"/>
        </w:rPr>
        <w:t xml:space="preserve"> </w:t>
      </w:r>
      <w:r w:rsidRPr="009E5790">
        <w:rPr>
          <w:rFonts w:ascii="Times New Roman" w:hAnsi="Times New Roman"/>
          <w:sz w:val="24"/>
          <w:szCs w:val="24"/>
        </w:rPr>
        <w:t>koordinuoja direktoriaus įsakymu patvirtinta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17FE">
        <w:rPr>
          <w:rFonts w:ascii="Times New Roman" w:hAnsi="Times New Roman"/>
          <w:sz w:val="24"/>
          <w:szCs w:val="24"/>
        </w:rPr>
        <w:t>darbo grupė.</w:t>
      </w:r>
    </w:p>
    <w:p w:rsidR="0077245B" w:rsidRPr="00D90FE3" w:rsidRDefault="00C001AC" w:rsidP="0077245B">
      <w:pPr>
        <w:pStyle w:val="Sraopastraipa"/>
        <w:numPr>
          <w:ilvl w:val="0"/>
          <w:numId w:val="3"/>
        </w:numPr>
        <w:ind w:left="426" w:hanging="284"/>
        <w:rPr>
          <w:rFonts w:ascii="Times New Roman" w:hAnsi="Times New Roman"/>
          <w:sz w:val="24"/>
          <w:szCs w:val="24"/>
        </w:rPr>
      </w:pPr>
      <w:r w:rsidRPr="00D90FE3">
        <w:rPr>
          <w:rFonts w:ascii="Times New Roman" w:hAnsi="Times New Roman"/>
          <w:sz w:val="24"/>
          <w:szCs w:val="24"/>
          <w:lang w:eastAsia="ar-SA"/>
        </w:rPr>
        <w:t>Apklausoje į pateiktus klausimynus atsakė 70,0</w:t>
      </w:r>
      <w:r w:rsidR="0077245B" w:rsidRPr="00D90FE3">
        <w:rPr>
          <w:rFonts w:ascii="Times New Roman" w:hAnsi="Times New Roman"/>
          <w:sz w:val="24"/>
          <w:szCs w:val="24"/>
          <w:lang w:eastAsia="ar-SA"/>
        </w:rPr>
        <w:t xml:space="preserve"> ℅ mokytojų, </w:t>
      </w:r>
      <w:r w:rsidRPr="00D90FE3">
        <w:rPr>
          <w:rFonts w:ascii="Times New Roman" w:hAnsi="Times New Roman"/>
          <w:sz w:val="24"/>
          <w:szCs w:val="24"/>
          <w:lang w:eastAsia="ar-SA"/>
        </w:rPr>
        <w:t>100,0</w:t>
      </w:r>
      <w:r w:rsidR="0077245B" w:rsidRPr="00D90FE3">
        <w:rPr>
          <w:rFonts w:ascii="Times New Roman" w:hAnsi="Times New Roman"/>
          <w:sz w:val="24"/>
          <w:szCs w:val="24"/>
          <w:lang w:eastAsia="ar-SA"/>
        </w:rPr>
        <w:t xml:space="preserve"> ℅ mokinių ir </w:t>
      </w:r>
      <w:r w:rsidRPr="00D90FE3">
        <w:rPr>
          <w:rFonts w:ascii="Times New Roman" w:hAnsi="Times New Roman"/>
          <w:sz w:val="24"/>
          <w:szCs w:val="24"/>
          <w:lang w:eastAsia="ar-SA"/>
        </w:rPr>
        <w:t>40,0</w:t>
      </w:r>
      <w:r w:rsidR="0077245B" w:rsidRPr="00D90FE3">
        <w:rPr>
          <w:rFonts w:ascii="Times New Roman" w:hAnsi="Times New Roman"/>
          <w:sz w:val="24"/>
          <w:szCs w:val="24"/>
          <w:lang w:eastAsia="ar-SA"/>
        </w:rPr>
        <w:t xml:space="preserve"> ℅ tėvų.</w:t>
      </w:r>
    </w:p>
    <w:p w:rsidR="00D90FE3" w:rsidRDefault="00D90FE3" w:rsidP="0077245B">
      <w:pPr>
        <w:pStyle w:val="Sraopastraipa"/>
        <w:numPr>
          <w:ilvl w:val="0"/>
          <w:numId w:val="3"/>
        </w:numPr>
        <w:ind w:left="426" w:hanging="284"/>
        <w:rPr>
          <w:rFonts w:ascii="Times New Roman" w:hAnsi="Times New Roman"/>
          <w:sz w:val="24"/>
          <w:szCs w:val="24"/>
        </w:rPr>
      </w:pPr>
      <w:r w:rsidRPr="00D90FE3">
        <w:rPr>
          <w:rFonts w:ascii="Times New Roman" w:hAnsi="Times New Roman"/>
          <w:sz w:val="24"/>
          <w:szCs w:val="24"/>
          <w:lang w:eastAsia="ar-SA"/>
        </w:rPr>
        <w:t>Gimnazijos veiklos įsivertinimo koordinacinė grupė išnagrinėjusi įsivertinimo duomenis, pateikė išvadas ir rekomendacijas Mokytojų tarybos posėdžio metu, su jomis buvo supažindinta visa gimnazijos bendruomenė.</w:t>
      </w:r>
    </w:p>
    <w:p w:rsidR="00D90FE3" w:rsidRPr="00D90FE3" w:rsidRDefault="00D90FE3" w:rsidP="00D90FE3">
      <w:pPr>
        <w:pStyle w:val="Sraopastraipa"/>
        <w:numPr>
          <w:ilvl w:val="0"/>
          <w:numId w:val="3"/>
        </w:numPr>
        <w:tabs>
          <w:tab w:val="left" w:pos="426"/>
        </w:tabs>
        <w:ind w:left="284" w:hanging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0FE3">
        <w:rPr>
          <w:rFonts w:ascii="Times New Roman" w:hAnsi="Times New Roman"/>
          <w:sz w:val="24"/>
          <w:szCs w:val="24"/>
          <w:lang w:eastAsia="ar-SA"/>
        </w:rPr>
        <w:t>Įsivertinimo išvadomis naudojamasi rengiant gimnazijos ugdymo planą, veiklos planą, strateginius dokumentus.</w:t>
      </w:r>
    </w:p>
    <w:p w:rsidR="00D90FE3" w:rsidRDefault="00D90FE3" w:rsidP="00D90FE3">
      <w:pPr>
        <w:pStyle w:val="Sraopastraipa"/>
        <w:ind w:left="426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D53999" w:rsidRPr="002C1335" w:rsidTr="002C6433">
        <w:tc>
          <w:tcPr>
            <w:tcW w:w="4786" w:type="dxa"/>
          </w:tcPr>
          <w:p w:rsidR="00D53999" w:rsidRPr="002C1335" w:rsidRDefault="00D53999" w:rsidP="007A57DC">
            <w:pPr>
              <w:jc w:val="center"/>
              <w:rPr>
                <w:b/>
              </w:rPr>
            </w:pPr>
            <w:r w:rsidRPr="002C1335">
              <w:rPr>
                <w:b/>
              </w:rPr>
              <w:t>PRIVALUMAI</w:t>
            </w:r>
          </w:p>
        </w:tc>
        <w:tc>
          <w:tcPr>
            <w:tcW w:w="4961" w:type="dxa"/>
          </w:tcPr>
          <w:p w:rsidR="00D53999" w:rsidRPr="002C1335" w:rsidRDefault="00D90FE3" w:rsidP="007A57DC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D53999" w:rsidRPr="002C1335">
              <w:rPr>
                <w:b/>
              </w:rPr>
              <w:t>RŪKUMAI</w:t>
            </w:r>
          </w:p>
        </w:tc>
      </w:tr>
      <w:tr w:rsidR="00D53999" w:rsidRPr="002C1335" w:rsidTr="002C6433">
        <w:tc>
          <w:tcPr>
            <w:tcW w:w="4786" w:type="dxa"/>
          </w:tcPr>
          <w:p w:rsidR="0047654D" w:rsidRDefault="0036262A" w:rsidP="00CD2ED5">
            <w:pPr>
              <w:pStyle w:val="Sraopastraipa"/>
              <w:tabs>
                <w:tab w:val="left" w:pos="142"/>
              </w:tabs>
              <w:spacing w:line="240" w:lineRule="auto"/>
              <w:ind w:left="0"/>
              <w:jc w:val="both"/>
            </w:pPr>
            <w:r>
              <w:t xml:space="preserve">1. </w:t>
            </w:r>
            <w:r w:rsidR="00DD2500">
              <w:t>Mokytojai jaučia atsakomybę už ugdymo proceso kokybę. 3,9</w:t>
            </w:r>
          </w:p>
          <w:p w:rsidR="00CD2ED5" w:rsidRDefault="0047654D" w:rsidP="00CD2ED5">
            <w:pPr>
              <w:pStyle w:val="Sraopastraipa"/>
              <w:tabs>
                <w:tab w:val="left" w:pos="142"/>
              </w:tabs>
              <w:spacing w:line="240" w:lineRule="auto"/>
              <w:ind w:left="0"/>
              <w:jc w:val="both"/>
            </w:pPr>
            <w:r>
              <w:t>2</w:t>
            </w:r>
            <w:r w:rsidR="0036262A">
              <w:t xml:space="preserve">. </w:t>
            </w:r>
            <w:r w:rsidR="00DD2500">
              <w:t>Mokytojai jaučia atsakomybę už ugdymo proceso rezultatus. 3,9</w:t>
            </w:r>
          </w:p>
          <w:p w:rsidR="00CD2ED5" w:rsidRDefault="0047654D" w:rsidP="00CD2ED5">
            <w:pPr>
              <w:pStyle w:val="Sraopastraipa"/>
              <w:tabs>
                <w:tab w:val="left" w:pos="142"/>
              </w:tabs>
              <w:spacing w:line="240" w:lineRule="auto"/>
              <w:ind w:left="0"/>
              <w:jc w:val="both"/>
            </w:pPr>
            <w:r>
              <w:t>3</w:t>
            </w:r>
            <w:r w:rsidR="0036262A">
              <w:t xml:space="preserve">. </w:t>
            </w:r>
            <w:r w:rsidR="00DD2500">
              <w:t>Mokyt</w:t>
            </w:r>
            <w:r>
              <w:t xml:space="preserve">ojai tinkamai informuojami apie </w:t>
            </w:r>
            <w:r w:rsidR="00DD2500">
              <w:t>mokykloje priimtus su ugdymo procesu susijusius sprendimus. 3,8</w:t>
            </w:r>
          </w:p>
          <w:p w:rsidR="00CD2ED5" w:rsidRDefault="0036262A" w:rsidP="00CD2ED5">
            <w:pPr>
              <w:pStyle w:val="Sraopastraipa"/>
              <w:tabs>
                <w:tab w:val="left" w:pos="142"/>
              </w:tabs>
              <w:spacing w:line="240" w:lineRule="auto"/>
              <w:ind w:left="0"/>
              <w:jc w:val="both"/>
            </w:pPr>
            <w:r>
              <w:t xml:space="preserve">4. </w:t>
            </w:r>
            <w:r w:rsidR="00DD2500">
              <w:t>Tėvams ir kitiems namiškiams įdomu, kaip man sekasi mokykloje. 3,3</w:t>
            </w:r>
          </w:p>
          <w:p w:rsidR="002C6433" w:rsidRPr="002C1335" w:rsidRDefault="0036262A" w:rsidP="00CD2ED5">
            <w:pPr>
              <w:pStyle w:val="Sraopastraipa"/>
              <w:tabs>
                <w:tab w:val="left" w:pos="142"/>
              </w:tabs>
              <w:spacing w:line="240" w:lineRule="auto"/>
              <w:ind w:left="0"/>
              <w:jc w:val="both"/>
            </w:pPr>
            <w:r>
              <w:t xml:space="preserve">5. </w:t>
            </w:r>
            <w:r w:rsidR="0047654D">
              <w:t>Mokykloje vykstantys mokinių pasiekimų aptarimai su mokinių tėvais yra organizuojami tinkamai. 3.2</w:t>
            </w:r>
          </w:p>
        </w:tc>
        <w:tc>
          <w:tcPr>
            <w:tcW w:w="4961" w:type="dxa"/>
          </w:tcPr>
          <w:p w:rsidR="00D53999" w:rsidRDefault="0036262A" w:rsidP="00EE0D09">
            <w:pPr>
              <w:ind w:left="34"/>
              <w:jc w:val="both"/>
            </w:pPr>
            <w:r>
              <w:t>1.</w:t>
            </w:r>
            <w:r w:rsidR="00CB0639">
              <w:t xml:space="preserve"> Mokytojai vieni su kitais tariasi dėl projektinių darbų planavimo. 3,2</w:t>
            </w:r>
          </w:p>
          <w:p w:rsidR="00CB0639" w:rsidRDefault="0036262A" w:rsidP="00EE0D09">
            <w:pPr>
              <w:ind w:left="34"/>
              <w:jc w:val="both"/>
            </w:pPr>
            <w:r>
              <w:t>2.</w:t>
            </w:r>
            <w:r w:rsidR="00CB0639">
              <w:t xml:space="preserve"> Mokytojai pamokos metu mokiniams skiria skirtingas užduotis. 3,1</w:t>
            </w:r>
          </w:p>
          <w:p w:rsidR="00CB0639" w:rsidRDefault="0036262A" w:rsidP="00EE0D09">
            <w:pPr>
              <w:ind w:left="34"/>
              <w:jc w:val="both"/>
            </w:pPr>
            <w:r>
              <w:t>3.</w:t>
            </w:r>
            <w:r w:rsidR="00CB0639">
              <w:t xml:space="preserve"> Mokytojai vieni su kitais tariasi dėl geresnio ugdymo turinio pritaikymo mokinių poreikiams. 3,0</w:t>
            </w:r>
          </w:p>
          <w:p w:rsidR="00CB0639" w:rsidRDefault="0036262A" w:rsidP="00EE0D09">
            <w:pPr>
              <w:ind w:left="34"/>
              <w:jc w:val="both"/>
            </w:pPr>
            <w:r>
              <w:t>4.</w:t>
            </w:r>
            <w:r w:rsidR="00CB0639">
              <w:t xml:space="preserve"> Mokytojų per pamoką pateikiamą medžiagą mūsų vaikas supranta. 2,8</w:t>
            </w:r>
          </w:p>
          <w:p w:rsidR="00CB0639" w:rsidRDefault="0036262A" w:rsidP="00EE0D09">
            <w:pPr>
              <w:ind w:left="34"/>
              <w:jc w:val="both"/>
            </w:pPr>
            <w:r>
              <w:t xml:space="preserve">5. </w:t>
            </w:r>
            <w:r w:rsidR="00CB0639">
              <w:t>Mokytojai laikosi vienodos mokinių vertinimo tvarkos. 2,5</w:t>
            </w:r>
          </w:p>
          <w:p w:rsidR="00CB0639" w:rsidRPr="002C1335" w:rsidRDefault="00CB0639" w:rsidP="00EE0D09">
            <w:pPr>
              <w:ind w:left="34"/>
              <w:jc w:val="both"/>
            </w:pPr>
          </w:p>
        </w:tc>
      </w:tr>
      <w:tr w:rsidR="00D53999" w:rsidRPr="002C1335" w:rsidTr="002C6433">
        <w:tc>
          <w:tcPr>
            <w:tcW w:w="9747" w:type="dxa"/>
            <w:gridSpan w:val="2"/>
          </w:tcPr>
          <w:p w:rsidR="00D53999" w:rsidRDefault="00D53999" w:rsidP="007A57DC">
            <w:pPr>
              <w:jc w:val="center"/>
              <w:rPr>
                <w:b/>
              </w:rPr>
            </w:pPr>
            <w:r w:rsidRPr="002C1335">
              <w:rPr>
                <w:b/>
              </w:rPr>
              <w:t xml:space="preserve"> TOBULIN</w:t>
            </w:r>
            <w:r>
              <w:rPr>
                <w:b/>
              </w:rPr>
              <w:t>T</w:t>
            </w:r>
            <w:r w:rsidRPr="002C1335">
              <w:rPr>
                <w:b/>
              </w:rPr>
              <w:t>I</w:t>
            </w:r>
            <w:r>
              <w:rPr>
                <w:b/>
              </w:rPr>
              <w:t>NA</w:t>
            </w:r>
          </w:p>
          <w:p w:rsidR="00D53999" w:rsidRPr="002C1335" w:rsidRDefault="00D53999" w:rsidP="007A57DC">
            <w:pPr>
              <w:jc w:val="center"/>
              <w:rPr>
                <w:b/>
              </w:rPr>
            </w:pPr>
          </w:p>
        </w:tc>
      </w:tr>
      <w:tr w:rsidR="00D53999" w:rsidRPr="002C1335" w:rsidTr="002C6433">
        <w:tc>
          <w:tcPr>
            <w:tcW w:w="9747" w:type="dxa"/>
            <w:gridSpan w:val="2"/>
          </w:tcPr>
          <w:p w:rsidR="00D53999" w:rsidRDefault="006517F8" w:rsidP="006517F8">
            <w:pPr>
              <w:pStyle w:val="Sraopastraipa"/>
              <w:numPr>
                <w:ilvl w:val="0"/>
                <w:numId w:val="6"/>
              </w:numPr>
            </w:pPr>
            <w:r>
              <w:t>Nebūna taip, kad mokytojai kontrolinį darbą pavadina savarankišku ir tada rašome kelis kontrolinius darbus per dieną. 3,0</w:t>
            </w:r>
          </w:p>
          <w:p w:rsidR="006517F8" w:rsidRDefault="006517F8" w:rsidP="006517F8">
            <w:pPr>
              <w:pStyle w:val="Sraopastraipa"/>
              <w:numPr>
                <w:ilvl w:val="0"/>
                <w:numId w:val="6"/>
              </w:numPr>
            </w:pPr>
            <w:r>
              <w:t>Mokytojai per pamoką mane sudomina savo dalyku. 2,9</w:t>
            </w:r>
          </w:p>
          <w:p w:rsidR="006517F8" w:rsidRDefault="00B32C44" w:rsidP="006517F8">
            <w:pPr>
              <w:pStyle w:val="Sraopastraipa"/>
              <w:numPr>
                <w:ilvl w:val="0"/>
                <w:numId w:val="6"/>
              </w:numPr>
            </w:pPr>
            <w:r>
              <w:t>Namų darbų, užduodamų per įvairių dalykų pamokas, krūvis nėra per didelis. 2,9</w:t>
            </w:r>
          </w:p>
          <w:p w:rsidR="006517F8" w:rsidRDefault="006517F8" w:rsidP="006517F8">
            <w:pPr>
              <w:pStyle w:val="Sraopastraipa"/>
              <w:numPr>
                <w:ilvl w:val="0"/>
                <w:numId w:val="6"/>
              </w:numPr>
            </w:pPr>
            <w:r>
              <w:t>Mokymasis mokykloje organizuojamas taip, kad atitiktų mūsų vaiko patirtį, sugebėjimus ir polinkius. 2,6</w:t>
            </w:r>
          </w:p>
          <w:p w:rsidR="006517F8" w:rsidRPr="002C1335" w:rsidRDefault="00B32C44" w:rsidP="006517F8">
            <w:pPr>
              <w:pStyle w:val="Sraopastraipa"/>
              <w:numPr>
                <w:ilvl w:val="0"/>
                <w:numId w:val="6"/>
              </w:numPr>
            </w:pPr>
            <w:r>
              <w:t>Mokyklos mokytojai jaučia atsakomybę už savo darbo rezultatus. 2,6</w:t>
            </w:r>
          </w:p>
        </w:tc>
      </w:tr>
    </w:tbl>
    <w:p w:rsidR="00D53999" w:rsidRDefault="00D53999" w:rsidP="00D53999">
      <w:pPr>
        <w:ind w:firstLine="567"/>
        <w:jc w:val="both"/>
        <w:rPr>
          <w:lang w:eastAsia="ar-SA"/>
        </w:rPr>
      </w:pPr>
    </w:p>
    <w:p w:rsidR="007C3298" w:rsidRPr="00D53999" w:rsidRDefault="007C3298" w:rsidP="00D53999"/>
    <w:sectPr w:rsidR="007C3298" w:rsidRPr="00D5399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AFB"/>
    <w:multiLevelType w:val="hybridMultilevel"/>
    <w:tmpl w:val="1DBE50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F4424"/>
    <w:multiLevelType w:val="multilevel"/>
    <w:tmpl w:val="3B521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520545E6"/>
    <w:multiLevelType w:val="multilevel"/>
    <w:tmpl w:val="991C2D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54E2D81"/>
    <w:multiLevelType w:val="hybridMultilevel"/>
    <w:tmpl w:val="D02E0494"/>
    <w:lvl w:ilvl="0" w:tplc="0427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6DF3AE2"/>
    <w:multiLevelType w:val="hybridMultilevel"/>
    <w:tmpl w:val="E13AF3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82B7C"/>
    <w:multiLevelType w:val="hybridMultilevel"/>
    <w:tmpl w:val="6F3CEF82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84"/>
    <w:rsid w:val="002C6433"/>
    <w:rsid w:val="0036262A"/>
    <w:rsid w:val="0047654D"/>
    <w:rsid w:val="005B7284"/>
    <w:rsid w:val="006517F8"/>
    <w:rsid w:val="0077245B"/>
    <w:rsid w:val="007C3298"/>
    <w:rsid w:val="00812C39"/>
    <w:rsid w:val="00824C3F"/>
    <w:rsid w:val="008B2EC8"/>
    <w:rsid w:val="00B32C44"/>
    <w:rsid w:val="00C001AC"/>
    <w:rsid w:val="00C003D7"/>
    <w:rsid w:val="00CB0639"/>
    <w:rsid w:val="00CD2ED5"/>
    <w:rsid w:val="00D42CC6"/>
    <w:rsid w:val="00D53999"/>
    <w:rsid w:val="00D90FE3"/>
    <w:rsid w:val="00DD2500"/>
    <w:rsid w:val="00DD5DD2"/>
    <w:rsid w:val="00E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7284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7724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C6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7284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7724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C6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Šilalės r. Kvėdarnos Kazimiero Jauniaus gimnazija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Daivutė Norbutienė</dc:creator>
  <cp:lastModifiedBy>„Windows“ vartotojas</cp:lastModifiedBy>
  <cp:revision>19</cp:revision>
  <dcterms:created xsi:type="dcterms:W3CDTF">2016-09-19T05:03:00Z</dcterms:created>
  <dcterms:modified xsi:type="dcterms:W3CDTF">2017-10-10T07:50:00Z</dcterms:modified>
</cp:coreProperties>
</file>